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F651" w14:textId="77777777" w:rsidR="00155FFB" w:rsidRPr="009907C1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9907C1">
        <w:rPr>
          <w:rFonts w:ascii="Merriweather" w:hAnsi="Merriweather" w:cs="Times New Roman"/>
          <w:b/>
          <w:sz w:val="24"/>
        </w:rPr>
        <w:t>Izvedbeni plan nastave (</w:t>
      </w:r>
      <w:r w:rsidR="0010332B" w:rsidRPr="009907C1">
        <w:rPr>
          <w:rFonts w:ascii="Merriweather" w:hAnsi="Merriweather" w:cs="Times New Roman"/>
          <w:b/>
          <w:i/>
          <w:sz w:val="24"/>
        </w:rPr>
        <w:t>syllabus</w:t>
      </w:r>
      <w:r w:rsidR="00F82834" w:rsidRPr="009907C1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9907C1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9907C1" w:rsidRPr="009907C1" w14:paraId="5016BD46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857E68" w14:textId="77777777" w:rsidR="004B553E" w:rsidRPr="009907C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84F34B9" w14:textId="23F7D734" w:rsidR="004B553E" w:rsidRPr="009907C1" w:rsidRDefault="00052C57" w:rsidP="00052C5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 xml:space="preserve">Odjel </w:t>
            </w:r>
            <w:r w:rsidR="00853A65">
              <w:rPr>
                <w:rFonts w:ascii="Merriweather" w:hAnsi="Merriweather" w:cs="Times New Roman"/>
                <w:b/>
                <w:sz w:val="20"/>
              </w:rPr>
              <w:t xml:space="preserve">za </w:t>
            </w:r>
            <w:r w:rsidRPr="009907C1">
              <w:rPr>
                <w:rFonts w:ascii="Merriweather" w:hAnsi="Merriweather" w:cs="Times New Roman"/>
                <w:b/>
                <w:sz w:val="20"/>
              </w:rPr>
              <w:t>anglistik</w:t>
            </w:r>
            <w:r w:rsidR="00853A65">
              <w:rPr>
                <w:rFonts w:ascii="Merriweather" w:hAnsi="Merriweather" w:cs="Times New Roman"/>
                <w:b/>
                <w:sz w:val="20"/>
              </w:rPr>
              <w:t>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A667FC" w14:textId="77777777" w:rsidR="004B553E" w:rsidRPr="009907C1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7F01306" w14:textId="510643B8" w:rsidR="004B553E" w:rsidRPr="009907C1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907C1">
              <w:rPr>
                <w:rFonts w:ascii="Merriweather" w:hAnsi="Merriweather" w:cs="Times New Roman"/>
                <w:sz w:val="20"/>
              </w:rPr>
              <w:t>202</w:t>
            </w:r>
            <w:r w:rsidR="00D617B7" w:rsidRPr="009907C1">
              <w:rPr>
                <w:rFonts w:ascii="Merriweather" w:hAnsi="Merriweather" w:cs="Times New Roman"/>
                <w:sz w:val="20"/>
              </w:rPr>
              <w:t>2</w:t>
            </w:r>
            <w:r w:rsidRPr="009907C1">
              <w:rPr>
                <w:rFonts w:ascii="Merriweather" w:hAnsi="Merriweather" w:cs="Times New Roman"/>
                <w:sz w:val="20"/>
              </w:rPr>
              <w:t>/202</w:t>
            </w:r>
            <w:r w:rsidR="00D617B7" w:rsidRPr="009907C1">
              <w:rPr>
                <w:rFonts w:ascii="Merriweather" w:hAnsi="Merriweather" w:cs="Times New Roman"/>
                <w:sz w:val="20"/>
              </w:rPr>
              <w:t>3</w:t>
            </w:r>
          </w:p>
        </w:tc>
      </w:tr>
      <w:tr w:rsidR="009907C1" w:rsidRPr="009907C1" w14:paraId="6E05DFD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367F615" w14:textId="77777777" w:rsidR="004B553E" w:rsidRPr="009907C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6583A54" w14:textId="77777777" w:rsidR="004B553E" w:rsidRPr="009907C1" w:rsidRDefault="00103B4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Uvod u Shakespeareov jezik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C272EB" w14:textId="77777777" w:rsidR="004B553E" w:rsidRPr="009907C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BBF8960" w14:textId="77777777" w:rsidR="004B553E" w:rsidRPr="009907C1" w:rsidRDefault="00103B4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9907C1" w:rsidRPr="009907C1" w14:paraId="58BF605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269559B" w14:textId="77777777" w:rsidR="004B553E" w:rsidRPr="009907C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907C1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E060A21" w14:textId="6FFFADB9" w:rsidR="004B553E" w:rsidRPr="009907C1" w:rsidRDefault="001133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</w:t>
            </w:r>
            <w:r w:rsidR="00853A65">
              <w:rPr>
                <w:rFonts w:ascii="Merriweather" w:hAnsi="Merriweather" w:cs="Times New Roman"/>
                <w:b/>
                <w:sz w:val="20"/>
              </w:rPr>
              <w:t>nglistika</w:t>
            </w:r>
          </w:p>
        </w:tc>
      </w:tr>
      <w:tr w:rsidR="009907C1" w:rsidRPr="009907C1" w14:paraId="544DE64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DFC6F7" w14:textId="77777777" w:rsidR="004B553E" w:rsidRPr="009907C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3E0D801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3CB9C3E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535D65B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D6D471D" w14:textId="77777777" w:rsidR="004B553E" w:rsidRPr="009907C1" w:rsidRDefault="00E9551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907C1" w:rsidRPr="009907C1" w14:paraId="16AA89F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88C561" w14:textId="77777777" w:rsidR="004B553E" w:rsidRPr="009907C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908F6EC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7F5B006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76EAC6C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BD987B3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337970C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907C1" w:rsidRPr="009907C1" w14:paraId="053BC95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7BA412" w14:textId="77777777" w:rsidR="004B553E" w:rsidRPr="009907C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D520A20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F5B4151" w14:textId="77777777" w:rsidR="004B553E" w:rsidRPr="009907C1" w:rsidRDefault="00E9551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AE5BC82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A7D9945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F6DE84C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6758B97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67913EB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DFE0613" w14:textId="77777777" w:rsidR="004B553E" w:rsidRPr="009907C1" w:rsidRDefault="00E955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9907C1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bookmarkStart w:id="0" w:name="_GoBack"/>
        <w:bookmarkEnd w:id="0"/>
      </w:tr>
      <w:tr w:rsidR="009907C1" w:rsidRPr="009907C1" w14:paraId="312C3AF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A8D30B" w14:textId="77777777" w:rsidR="00393964" w:rsidRPr="009907C1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4B53A2B" w14:textId="77777777" w:rsidR="00393964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785500C" w14:textId="77777777" w:rsidR="00393964" w:rsidRPr="009907C1" w:rsidRDefault="00E9551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05CC0B1" w14:textId="77777777" w:rsidR="00393964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1590217" w14:textId="77777777" w:rsidR="00393964" w:rsidRPr="009907C1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907C1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EB22A9B" w14:textId="77777777" w:rsidR="00393964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4197F10" w14:textId="77777777" w:rsidR="00393964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B45" w:rsidRPr="009907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9907C1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907C1" w:rsidRPr="009907C1" w14:paraId="7556011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DDF6E3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9907C1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65512F2" w14:textId="77777777" w:rsidR="00453362" w:rsidRPr="009907C1" w:rsidRDefault="00FB257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907C1"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48C49565" w14:textId="77777777" w:rsidR="00453362" w:rsidRPr="009907C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8A42879" w14:textId="77777777" w:rsidR="00453362" w:rsidRPr="009907C1" w:rsidRDefault="00FB257E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9907C1"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0CB16933" w14:textId="77777777" w:rsidR="00453362" w:rsidRPr="009907C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D1D88B2" w14:textId="77777777" w:rsidR="00453362" w:rsidRPr="009907C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111CCDC" w14:textId="77777777" w:rsidR="00453362" w:rsidRPr="009907C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2ECF69A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7BD5441" w14:textId="77777777" w:rsidR="00453362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907C1" w:rsidRPr="009907C1" w14:paraId="3D1C532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743055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76F2597" w14:textId="03E7FC6D" w:rsidR="00453362" w:rsidRPr="009907C1" w:rsidRDefault="0092737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</w:t>
            </w:r>
            <w:r w:rsidR="00B75005" w:rsidRPr="009907C1">
              <w:rPr>
                <w:rFonts w:ascii="Merriweather" w:hAnsi="Merriweather" w:cs="Times New Roman"/>
                <w:sz w:val="18"/>
                <w:szCs w:val="20"/>
              </w:rPr>
              <w:t>čionica 143;</w:t>
            </w:r>
          </w:p>
          <w:p w14:paraId="6E01DD4E" w14:textId="55C6B1FE" w:rsidR="00E063BE" w:rsidRPr="009907C1" w:rsidRDefault="0092737A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>red</w:t>
            </w:r>
            <w:r>
              <w:rPr>
                <w:rFonts w:ascii="Merriweather" w:hAnsi="Merriweather" w:cs="Times New Roman"/>
                <w:sz w:val="18"/>
                <w:szCs w:val="20"/>
              </w:rPr>
              <w:t>avanja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 xml:space="preserve"> - srijedom, 10-12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sati</w:t>
            </w:r>
            <w:r w:rsidR="00B75005" w:rsidRPr="009907C1">
              <w:rPr>
                <w:rFonts w:ascii="Merriweather" w:hAnsi="Merriweather" w:cs="Times New Roman"/>
                <w:sz w:val="18"/>
                <w:szCs w:val="20"/>
              </w:rPr>
              <w:t>;</w:t>
            </w:r>
          </w:p>
          <w:p w14:paraId="5893F62A" w14:textId="4A8D3066" w:rsidR="00E063BE" w:rsidRPr="009907C1" w:rsidRDefault="0092737A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>em</w:t>
            </w:r>
            <w:r>
              <w:rPr>
                <w:rFonts w:ascii="Merriweather" w:hAnsi="Merriweather" w:cs="Times New Roman"/>
                <w:sz w:val="18"/>
                <w:szCs w:val="20"/>
              </w:rPr>
              <w:t>inari</w:t>
            </w:r>
            <w:r w:rsidR="00E063BE" w:rsidRPr="009907C1">
              <w:rPr>
                <w:rFonts w:ascii="Merriweather" w:hAnsi="Merriweather" w:cs="Times New Roman"/>
                <w:sz w:val="18"/>
                <w:szCs w:val="20"/>
              </w:rPr>
              <w:t xml:space="preserve"> – četvrtkom,</w:t>
            </w:r>
          </w:p>
          <w:p w14:paraId="3F579AC6" w14:textId="13669693" w:rsidR="00E063BE" w:rsidRPr="009907C1" w:rsidRDefault="00E063BE" w:rsidP="00E063B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sz w:val="18"/>
                <w:szCs w:val="20"/>
              </w:rPr>
              <w:t>10–12</w:t>
            </w:r>
            <w:r w:rsidR="0092737A">
              <w:rPr>
                <w:rFonts w:ascii="Merriweather" w:hAnsi="Merriweather" w:cs="Times New Roman"/>
                <w:sz w:val="18"/>
                <w:szCs w:val="20"/>
              </w:rPr>
              <w:t xml:space="preserve">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ED97EE4" w14:textId="77777777" w:rsidR="00453362" w:rsidRPr="009907C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8E5A5F4" w14:textId="77777777" w:rsidR="00453362" w:rsidRPr="009907C1" w:rsidRDefault="00E063B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907C1"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9907C1" w:rsidRPr="009907C1" w14:paraId="64FD412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AF3DB7" w14:textId="77777777" w:rsidR="00453362" w:rsidRPr="009907C1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7DF4596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14:paraId="6B7D567F" w14:textId="15C4E4E2" w:rsidR="00E063BE" w:rsidRPr="009907C1" w:rsidRDefault="00B7500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5</w:t>
            </w:r>
            <w:r w:rsidR="00E063BE" w:rsidRPr="009907C1">
              <w:rPr>
                <w:rFonts w:ascii="Merriweather" w:hAnsi="Merriweather" w:cs="Times New Roman"/>
                <w:sz w:val="18"/>
              </w:rPr>
              <w:t>.listopada, 202</w:t>
            </w:r>
            <w:r w:rsidRPr="009907C1">
              <w:rPr>
                <w:rFonts w:ascii="Merriweather" w:hAnsi="Merriweather" w:cs="Times New Roman"/>
                <w:sz w:val="18"/>
              </w:rPr>
              <w:t>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26C3029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B806FA2" w14:textId="77777777" w:rsidR="00453362" w:rsidRPr="009907C1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14:paraId="1947726B" w14:textId="4147844D" w:rsidR="00E063BE" w:rsidRPr="009907C1" w:rsidRDefault="00DA506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2</w:t>
            </w:r>
            <w:r w:rsidR="00B75005" w:rsidRPr="009907C1">
              <w:rPr>
                <w:rFonts w:ascii="Merriweather" w:hAnsi="Merriweather" w:cs="Times New Roman"/>
                <w:sz w:val="18"/>
              </w:rPr>
              <w:t>6</w:t>
            </w:r>
            <w:r w:rsidRPr="009907C1">
              <w:rPr>
                <w:rFonts w:ascii="Merriweather" w:hAnsi="Merriweather" w:cs="Times New Roman"/>
                <w:sz w:val="18"/>
              </w:rPr>
              <w:t>. siječnja, 202</w:t>
            </w:r>
            <w:r w:rsidR="00B41C72">
              <w:rPr>
                <w:rFonts w:ascii="Merriweather" w:hAnsi="Merriweather" w:cs="Times New Roman"/>
                <w:sz w:val="18"/>
              </w:rPr>
              <w:t>3</w:t>
            </w:r>
            <w:r w:rsidRPr="009907C1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9907C1" w:rsidRPr="009907C1" w14:paraId="7927ABE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2BA07B4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5C6729D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ne traže se</w:t>
            </w:r>
          </w:p>
        </w:tc>
      </w:tr>
      <w:tr w:rsidR="009907C1" w:rsidRPr="009907C1" w14:paraId="2C6161F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FB9A76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907C1" w:rsidRPr="009907C1" w14:paraId="3E341E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F8AE1B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53C1D13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Dr.sc. Lidija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Štrmelj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>, docent</w:t>
            </w:r>
          </w:p>
        </w:tc>
      </w:tr>
      <w:tr w:rsidR="009907C1" w:rsidRPr="009907C1" w14:paraId="4B3748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83AC21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66F69B3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lstrmelj@unizd.hr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B36A74E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ABD4CC6" w14:textId="30922267" w:rsidR="00453362" w:rsidRPr="009907C1" w:rsidRDefault="0044594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utorkom,</w:t>
            </w:r>
            <w:r w:rsidR="009907C1" w:rsidRPr="009907C1">
              <w:rPr>
                <w:rFonts w:ascii="Merriweather" w:hAnsi="Merriweather" w:cs="Times New Roman"/>
                <w:sz w:val="18"/>
              </w:rPr>
              <w:t>9.30</w:t>
            </w:r>
            <w:r w:rsidRPr="009907C1">
              <w:rPr>
                <w:rFonts w:ascii="Merriweather" w:hAnsi="Merriweather" w:cs="Times New Roman"/>
                <w:sz w:val="18"/>
              </w:rPr>
              <w:t>-11.30</w:t>
            </w:r>
          </w:p>
        </w:tc>
      </w:tr>
      <w:tr w:rsidR="009907C1" w:rsidRPr="009907C1" w14:paraId="0619DEF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E29195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68F7D100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Dr.sc. Lidija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Štrmelj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>, docent</w:t>
            </w:r>
          </w:p>
        </w:tc>
      </w:tr>
      <w:tr w:rsidR="009907C1" w:rsidRPr="009907C1" w14:paraId="3F0115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8B8E23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D89779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537F717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0F0A0B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529E44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B2D4FB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2A15749" w14:textId="77777777" w:rsidR="00453362" w:rsidRPr="009907C1" w:rsidRDefault="00E063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9907C1" w:rsidRPr="009907C1" w14:paraId="0E00E2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CB844BE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431E1FF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8B7DD95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0BC972F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3B38F7D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F0EA94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F6405A1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7144D7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889A72" w14:textId="77777777" w:rsidR="00453362" w:rsidRPr="009907C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99C8C0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8B75692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C8123BD" w14:textId="77777777" w:rsidR="00453362" w:rsidRPr="009907C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715E7E0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90C8BDC" w14:textId="77777777" w:rsidR="00453362" w:rsidRPr="009907C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907C1" w:rsidRPr="009907C1" w14:paraId="3A8FFB05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1154C79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923A2E3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72CABA5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7C18FDC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7B8F098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CF2D2DB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907C1" w:rsidRPr="009907C1" w14:paraId="1487428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09DB22D" w14:textId="77777777" w:rsidR="00453362" w:rsidRPr="009907C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C94D7F" w14:textId="0EB30D9B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C1" w:rsidRPr="009907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1AF0995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30F6A20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1673507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F6A1A7F" w14:textId="77777777" w:rsidR="00453362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9907C1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907C1" w:rsidRPr="009907C1" w14:paraId="39756ED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40FADA1" w14:textId="77777777" w:rsidR="00310F9A" w:rsidRPr="009907C1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884ADA4" w14:textId="574BA233" w:rsidR="00E063BE" w:rsidRPr="009907C1" w:rsidRDefault="00E063BE" w:rsidP="00E063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doseg visoke razine razumijevanja Shakespeareovih tekstova</w:t>
            </w:r>
            <w:r w:rsidR="00B41C72">
              <w:rPr>
                <w:rFonts w:ascii="Merriweather" w:hAnsi="Merriweather" w:cs="Times New Roman"/>
                <w:sz w:val="18"/>
              </w:rPr>
              <w:t xml:space="preserve"> na originalnom jeziku</w:t>
            </w:r>
          </w:p>
          <w:p w14:paraId="6506303D" w14:textId="77777777" w:rsidR="00310F9A" w:rsidRPr="009907C1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0DEF6A1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929663F" w14:textId="77777777" w:rsidR="00310F9A" w:rsidRPr="009907C1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44477AB" w14:textId="77777777" w:rsidR="00E063BE" w:rsidRPr="009907C1" w:rsidRDefault="00E063BE" w:rsidP="00E063BE">
            <w:p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Nakon završetka kolegija studenti bi trebali </w:t>
            </w:r>
          </w:p>
          <w:p w14:paraId="01AFD3D6" w14:textId="77777777" w:rsidR="00E063BE" w:rsidRPr="009907C1" w:rsidRDefault="00E063BE" w:rsidP="00E063B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prepoznati lingvističke strukture prisutne u Shakespearea, te uočiti sličnosti i razlika između tadašnjeg i današnjeg engleskog jezika;</w:t>
            </w:r>
          </w:p>
          <w:p w14:paraId="515E5DD5" w14:textId="77777777" w:rsidR="00E063BE" w:rsidRPr="009907C1" w:rsidRDefault="00E063BE" w:rsidP="00E063BE">
            <w:pPr>
              <w:pStyle w:val="ListParagraph"/>
              <w:spacing w:after="200" w:line="276" w:lineRule="auto"/>
              <w:rPr>
                <w:rFonts w:ascii="Merriweather" w:hAnsi="Merriweather" w:cs="Times New Roman"/>
                <w:sz w:val="18"/>
              </w:rPr>
            </w:pPr>
          </w:p>
          <w:p w14:paraId="2C428ADA" w14:textId="77777777" w:rsidR="00E063BE" w:rsidRPr="009907C1" w:rsidRDefault="00E063BE" w:rsidP="00E063BE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razumjeti jezičnu raznolikost u Shakespearea kao posljedicu nedovršene standardizacije, renesansne kreativnosti,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socio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>-lingvističkih i književnih čimbenika</w:t>
            </w:r>
          </w:p>
          <w:p w14:paraId="0FD588D7" w14:textId="77777777" w:rsidR="00310F9A" w:rsidRPr="009907C1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7721450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4C4A60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907C1" w:rsidRPr="009907C1" w14:paraId="110D074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2634257" w14:textId="77777777" w:rsidR="00FC2198" w:rsidRPr="009907C1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F4E10B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16A29E2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0D57022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73BA88F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6BE63F2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907C1" w:rsidRPr="009907C1" w14:paraId="4BE4DA27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BDC9910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8E8E118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91006DF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9907C1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6E478D9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5FCDC85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0A4C34C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9907C1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9907C1" w:rsidRPr="009907C1" w14:paraId="50E5A0A8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591F61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99BEB1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4358850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BE" w:rsidRPr="009907C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4BB09DB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675D127" w14:textId="77777777" w:rsidR="00FC2198" w:rsidRPr="009907C1" w:rsidRDefault="00E9551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907C1" w:rsidRPr="009907C1" w14:paraId="6B43B2D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4511E8E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70DF90B" w14:textId="77777777" w:rsidR="00FC2198" w:rsidRPr="009907C1" w:rsidRDefault="00445947" w:rsidP="0044594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>pohađanje predavanja i seminara u obujmu od barem 70 %,</w:t>
            </w:r>
          </w:p>
          <w:p w14:paraId="3E17CB1A" w14:textId="77777777" w:rsidR="00445947" w:rsidRPr="009907C1" w:rsidRDefault="00445947" w:rsidP="0044594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rješavanje zadanih zadataka iz </w:t>
            </w:r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 xml:space="preserve">A </w:t>
            </w:r>
            <w:proofErr w:type="spellStart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Shakespearean</w:t>
            </w:r>
            <w:proofErr w:type="spellEnd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Workbook</w:t>
            </w:r>
            <w:proofErr w:type="spellEnd"/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 xml:space="preserve">, 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te prijevod odabranih </w:t>
            </w:r>
            <w:proofErr w:type="spellStart"/>
            <w:r w:rsidRPr="009907C1">
              <w:rPr>
                <w:rFonts w:ascii="Merriweather" w:eastAsia="MS Gothic" w:hAnsi="Merriweather" w:cs="Times New Roman"/>
                <w:sz w:val="18"/>
              </w:rPr>
              <w:t>Sh.tekstova</w:t>
            </w:r>
            <w:proofErr w:type="spellEnd"/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 na hrvatski </w:t>
            </w:r>
          </w:p>
          <w:p w14:paraId="31D76F73" w14:textId="77777777" w:rsidR="00445947" w:rsidRPr="009907C1" w:rsidRDefault="00445947" w:rsidP="0044594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0DB61CD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9907C1" w:rsidRPr="009907C1" w14:paraId="3E8EF20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F30B2E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A4B3463" w14:textId="77777777" w:rsidR="00FC2198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47" w:rsidRPr="009907C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2257ADB" w14:textId="77777777" w:rsidR="00FC2198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2E6E294" w14:textId="77777777" w:rsidR="00FC2198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47" w:rsidRPr="009907C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907C1" w:rsidRPr="009907C1" w14:paraId="6E625FA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E7BB1B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19DE3ED" w14:textId="0D75621F" w:rsidR="00445947" w:rsidRPr="009907C1" w:rsidRDefault="004459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13DEFEA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FDEB8C0" w14:textId="50B83913" w:rsidR="00445947" w:rsidRPr="009907C1" w:rsidRDefault="0044594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907C1" w:rsidRPr="009907C1" w14:paraId="35DCAFE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FDB6C8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659FA62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Kolegij obuhvaća analizu bitnih aspekata Shakespeareove gramatike i vokabulara, polazeći od  a) konstrukcija i izraza u Shakespeareovom jeziku koje su u upotrebi i danas,  b) konstrukcija koje se danas ne koriste, te c) struktura  koje su danas u upotrebi, a nisu postojale u Shakespeareovo doba. </w:t>
            </w:r>
          </w:p>
          <w:p w14:paraId="74E778BC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6F0FBD4E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Na morfološkoj razini naglasak se stavlja na tvorbu imeničkih, glagolskih i zamjeničkih oblika, a na sintaktičkoj na strukturu imeničkih i glagolskih fraza. </w:t>
            </w:r>
          </w:p>
          <w:p w14:paraId="49DE40A9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6E637FD0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Analiza leksika bavi se načinima uz pomoć kojih je Shakespeare značajno povećao postojeći engleski vokabular, te na semantičke promjene koje su se dogodile u međuvremenu, a koje je nužno poznavati da bi se pravilno razumjelo Shakespeareove tekstove.</w:t>
            </w:r>
          </w:p>
          <w:p w14:paraId="7A2B4865" w14:textId="77777777" w:rsidR="00445947" w:rsidRPr="009907C1" w:rsidRDefault="00445947" w:rsidP="00445947">
            <w:pPr>
              <w:jc w:val="both"/>
              <w:rPr>
                <w:rFonts w:ascii="Merriweather" w:hAnsi="Merriweather" w:cs="Times New Roman"/>
                <w:sz w:val="18"/>
              </w:rPr>
            </w:pPr>
          </w:p>
          <w:p w14:paraId="69853204" w14:textId="77777777" w:rsidR="00FC2198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Kolegij također daje i uvid u izgovor i ortografiju u doba Shakespeare, te u metriku Shakespeareovih stihova.</w:t>
            </w:r>
          </w:p>
        </w:tc>
      </w:tr>
      <w:tr w:rsidR="009907C1" w:rsidRPr="009907C1" w14:paraId="718B10E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53F7D8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65800A6" w14:textId="77777777" w:rsidR="00300F62" w:rsidRPr="009907C1" w:rsidRDefault="00300F62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</w:p>
          <w:p w14:paraId="191D986E" w14:textId="77777777" w:rsidR="00445947" w:rsidRPr="009907C1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PREDAVANJA</w:t>
            </w:r>
          </w:p>
          <w:p w14:paraId="1F6D6950" w14:textId="77777777" w:rsidR="00445947" w:rsidRPr="009907C1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</w:p>
          <w:p w14:paraId="436DE220" w14:textId="46726D83" w:rsidR="00445947" w:rsidRPr="009907C1" w:rsidRDefault="00445947" w:rsidP="00445947">
            <w:pPr>
              <w:widowControl w:val="0"/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1. Uvod u kolegij uz prezentaciju izvedbenog plana. Predrasude o Shakespeareu i njegovom jeziku.</w:t>
            </w:r>
            <w:r w:rsidR="001045A2" w:rsidRPr="009907C1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6988CB13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2. Ortografija i izgovor u doba Shakespearea.</w:t>
            </w:r>
          </w:p>
          <w:p w14:paraId="3FE395DB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3. Morfologija imeničkog sustava: brojive i nebrojive imenice, dvostruka komparacija pridjeva, uporaba članova i zamjenica, sociolingvističko značenje zamjenica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thou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 xml:space="preserve"> i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you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>, upotreba odnosnih zamjenica, njihovo ispuštanje, itd.</w:t>
            </w:r>
          </w:p>
          <w:p w14:paraId="18F8D95D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4. Morfologija glagolskog sustava: nastavci u prezentu i preteritu, upotreba pomoćnih glagola u perfektu i futuru, upotreba modalnih glagola, sažeti glagolski oblici, nepravilni glagoli u Shakespearea.</w:t>
            </w:r>
          </w:p>
          <w:p w14:paraId="1DB7805B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lastRenderedPageBreak/>
              <w:t>5. Sintaksa: red riječi u rečenici, gramatičko (ne)slaganje, struktura imeničkih fraza.</w:t>
            </w:r>
          </w:p>
          <w:p w14:paraId="23C3E60C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6. Struktura glagolskih fraza</w:t>
            </w:r>
          </w:p>
          <w:p w14:paraId="2D5D1CAC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7. Prvi kolokvij</w:t>
            </w:r>
          </w:p>
          <w:p w14:paraId="6821C2CE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8. Raznolikost Shakespeareovog vokabulara: riječi čija su nam značenja jasna, usprkos obliku drugačijem od današnjeg; riječi čije značenje razumijemo iz konteksta; riječi čije značenje ne možemo razumjeti ni iz konteksta, ni iz oblika</w:t>
            </w:r>
          </w:p>
          <w:p w14:paraId="723B4E3F" w14:textId="352253D5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9. Načini na koje je Shakespeare stvarao novi vokabular: </w:t>
            </w:r>
            <w:r w:rsidR="001045A2" w:rsidRPr="009907C1">
              <w:rPr>
                <w:rFonts w:ascii="Merriweather" w:hAnsi="Merriweather" w:cs="Times New Roman"/>
                <w:sz w:val="18"/>
              </w:rPr>
              <w:t>pretvorbe jedne vrste riječi u drugu</w:t>
            </w:r>
            <w:r w:rsidRPr="009907C1">
              <w:rPr>
                <w:rFonts w:ascii="Merriweather" w:hAnsi="Merriweather" w:cs="Times New Roman"/>
                <w:sz w:val="18"/>
              </w:rPr>
              <w:t>, složenice, izvedenice</w:t>
            </w:r>
          </w:p>
          <w:p w14:paraId="6835B8ED" w14:textId="1C666B4B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10. </w:t>
            </w:r>
            <w:r w:rsidR="001045A2" w:rsidRPr="009907C1">
              <w:rPr>
                <w:rFonts w:ascii="Merriweather" w:hAnsi="Merriweather" w:cs="Times New Roman"/>
                <w:sz w:val="18"/>
              </w:rPr>
              <w:t>N</w:t>
            </w:r>
            <w:r w:rsidRPr="009907C1">
              <w:rPr>
                <w:rFonts w:ascii="Merriweather" w:hAnsi="Merriweather" w:cs="Times New Roman"/>
                <w:sz w:val="18"/>
              </w:rPr>
              <w:t>astavak</w:t>
            </w:r>
          </w:p>
          <w:p w14:paraId="7004479E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11. Semantičke promjene (proširenje / suženje / zamjena značenja) koje su nastupile u kasnijem razdoblju</w:t>
            </w:r>
          </w:p>
          <w:p w14:paraId="6F3C6B56" w14:textId="4133EEBD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12. </w:t>
            </w:r>
            <w:r w:rsidR="001045A2" w:rsidRPr="009907C1">
              <w:rPr>
                <w:rFonts w:ascii="Merriweather" w:hAnsi="Merriweather" w:cs="Times New Roman"/>
                <w:sz w:val="18"/>
              </w:rPr>
              <w:t>N</w:t>
            </w:r>
            <w:r w:rsidRPr="009907C1">
              <w:rPr>
                <w:rFonts w:ascii="Merriweather" w:hAnsi="Merriweather" w:cs="Times New Roman"/>
                <w:sz w:val="18"/>
              </w:rPr>
              <w:t>astavak</w:t>
            </w:r>
          </w:p>
          <w:p w14:paraId="7BEEB4A8" w14:textId="1D6864D6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13. Francuske, grčke i latinske posuđenice</w:t>
            </w:r>
          </w:p>
          <w:p w14:paraId="0F9578F6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14. Shakespeareove 'igre riječima'</w:t>
            </w:r>
          </w:p>
          <w:p w14:paraId="744E2671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15. Drugi kolokvij</w:t>
            </w:r>
          </w:p>
          <w:p w14:paraId="7525BC47" w14:textId="77777777" w:rsidR="00445947" w:rsidRPr="009907C1" w:rsidRDefault="00445947" w:rsidP="0044594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43B4DA1E" w14:textId="77777777" w:rsidR="00445947" w:rsidRPr="009907C1" w:rsidRDefault="00445947" w:rsidP="00445947">
            <w:pPr>
              <w:pStyle w:val="ListParagraph"/>
              <w:ind w:left="-3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SEMINARI obuhvaćaju:</w:t>
            </w:r>
          </w:p>
          <w:p w14:paraId="0C208126" w14:textId="77777777" w:rsidR="00445947" w:rsidRPr="009907C1" w:rsidRDefault="00445947" w:rsidP="00445947">
            <w:pPr>
              <w:pStyle w:val="ListParagraph"/>
              <w:ind w:left="-3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560756E2" w14:textId="77777777" w:rsidR="00445947" w:rsidRPr="009907C1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izlaganje pojedinačnih ili grupnih seminarskih radova na zadane teme, </w:t>
            </w:r>
          </w:p>
          <w:p w14:paraId="729D1243" w14:textId="77777777" w:rsidR="00445947" w:rsidRPr="009907C1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čitanje, prevođenje i analizu Shakespeareovih tekstova koje studenti pripremaju unaprijed kao domaću zadaću, a obuhvaćaju: odabrane sonete te dijelove dramskih tekstova, kao što su Richard III, Hamlet, Mletački trgovac i Romeo i Julija i dr.</w:t>
            </w:r>
          </w:p>
          <w:p w14:paraId="0ED27F57" w14:textId="226DAE3D" w:rsidR="00445947" w:rsidRPr="009907C1" w:rsidRDefault="001045A2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provjera uspješnosti u </w:t>
            </w:r>
            <w:r w:rsidR="00445947" w:rsidRPr="009907C1">
              <w:rPr>
                <w:rFonts w:ascii="Merriweather" w:hAnsi="Merriweather" w:cs="Times New Roman"/>
                <w:sz w:val="18"/>
              </w:rPr>
              <w:t>rješavanj</w:t>
            </w:r>
            <w:r w:rsidRPr="009907C1">
              <w:rPr>
                <w:rFonts w:ascii="Merriweather" w:hAnsi="Merriweather" w:cs="Times New Roman"/>
                <w:sz w:val="18"/>
              </w:rPr>
              <w:t>u</w:t>
            </w:r>
            <w:r w:rsidR="00445947" w:rsidRPr="009907C1">
              <w:rPr>
                <w:rFonts w:ascii="Merriweather" w:hAnsi="Merriweather" w:cs="Times New Roman"/>
                <w:sz w:val="18"/>
              </w:rPr>
              <w:t xml:space="preserve"> zadataka iz </w:t>
            </w:r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'A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Shakespearean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Language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Workbook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for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Students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>of</w:t>
            </w:r>
            <w:proofErr w:type="spellEnd"/>
            <w:r w:rsidR="00445947" w:rsidRPr="009907C1">
              <w:rPr>
                <w:rFonts w:ascii="Merriweather" w:hAnsi="Merriweather" w:cs="Times New Roman"/>
                <w:i/>
                <w:sz w:val="18"/>
              </w:rPr>
              <w:t xml:space="preserve"> EFL'</w:t>
            </w:r>
            <w:r w:rsidR="00445947" w:rsidRPr="009907C1">
              <w:rPr>
                <w:rFonts w:ascii="Merriweather" w:hAnsi="Merriweather" w:cs="Times New Roman"/>
                <w:sz w:val="18"/>
              </w:rPr>
              <w:t>,</w:t>
            </w:r>
          </w:p>
          <w:p w14:paraId="3C6BEEC5" w14:textId="77777777" w:rsidR="00445947" w:rsidRPr="009907C1" w:rsidRDefault="00445947" w:rsidP="004459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praćenje internetskih izvora koji su namijenjeni upravo studentima 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Shakespearovog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 xml:space="preserve"> jezika, na originalnom i  modernom engleskom.</w:t>
            </w:r>
          </w:p>
          <w:p w14:paraId="13B3BDF5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907C1" w:rsidRPr="009907C1" w14:paraId="03DDA8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156BC0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3D3972A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Crystal, David. 2008.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Think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on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my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Words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Cambridge: Cambridge University Press. </w:t>
            </w:r>
          </w:p>
          <w:p w14:paraId="175B0E30" w14:textId="77777777" w:rsidR="00300F62" w:rsidRPr="009907C1" w:rsidRDefault="00300F62" w:rsidP="00300F62">
            <w:pPr>
              <w:pStyle w:val="ListParagraph"/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1B3BF885" w14:textId="77777777" w:rsidR="00300F62" w:rsidRPr="009907C1" w:rsidRDefault="00300F62" w:rsidP="00300F62">
            <w:pPr>
              <w:pStyle w:val="ListParagraph"/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>Upotreba rječnika:</w:t>
            </w:r>
          </w:p>
          <w:p w14:paraId="66B9B8D1" w14:textId="77777777" w:rsidR="00300F62" w:rsidRPr="009907C1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7DF41419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9907C1">
              <w:rPr>
                <w:rFonts w:ascii="Merriweather" w:hAnsi="Merriweather"/>
                <w:sz w:val="18"/>
              </w:rPr>
              <w:t>Shewmaker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Eugene F. 2008.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Shakespeare’s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. A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Glossary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Unfamiliar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Words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in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His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Plays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and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Poems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>.</w:t>
            </w:r>
            <w:r w:rsidRPr="009907C1">
              <w:rPr>
                <w:rFonts w:ascii="Merriweather" w:hAnsi="Merriweather"/>
                <w:sz w:val="18"/>
              </w:rPr>
              <w:t xml:space="preserve"> New York: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Facts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on File.</w:t>
            </w:r>
          </w:p>
          <w:p w14:paraId="17B3EBAF" w14:textId="77777777" w:rsidR="00300F62" w:rsidRPr="009907C1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6C6561ED" w14:textId="77777777" w:rsidR="00300F62" w:rsidRPr="009907C1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</w:p>
          <w:p w14:paraId="086ABAA3" w14:textId="77777777" w:rsidR="00300F62" w:rsidRPr="009907C1" w:rsidRDefault="00300F62" w:rsidP="00300F62">
            <w:pPr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>Odabrana poglavlja iz:</w:t>
            </w:r>
          </w:p>
          <w:p w14:paraId="0186A44F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255A1ACE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>Alexander, Catherine M.S. (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ed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.) 2004. </w:t>
            </w:r>
            <w:r w:rsidRPr="009907C1">
              <w:rPr>
                <w:rFonts w:ascii="Merriweather" w:hAnsi="Merriweather"/>
                <w:i/>
                <w:sz w:val="18"/>
              </w:rPr>
              <w:t xml:space="preserve">Shakespeare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and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>.</w:t>
            </w:r>
            <w:r w:rsidRPr="009907C1">
              <w:rPr>
                <w:rFonts w:ascii="Merriweather" w:hAnsi="Merriweather"/>
                <w:sz w:val="18"/>
              </w:rPr>
              <w:t xml:space="preserve"> Cambridge: Cambridge University Press</w:t>
            </w:r>
          </w:p>
          <w:p w14:paraId="0CC31BD8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340FE5A1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Blake, N.F. 2002. </w:t>
            </w:r>
            <w:r w:rsidRPr="009907C1">
              <w:rPr>
                <w:rFonts w:ascii="Merriweather" w:hAnsi="Merriweather"/>
                <w:i/>
                <w:sz w:val="18"/>
              </w:rPr>
              <w:t xml:space="preserve">A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Grammar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Shakespeare's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Basingstoke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Palgrave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>.</w:t>
            </w:r>
          </w:p>
          <w:p w14:paraId="60E91D80" w14:textId="77777777" w:rsidR="00300F62" w:rsidRPr="009907C1" w:rsidRDefault="00300F62" w:rsidP="00300F62">
            <w:pPr>
              <w:pStyle w:val="ListParagraph"/>
              <w:rPr>
                <w:rFonts w:ascii="Merriweather" w:hAnsi="Merriweather"/>
                <w:sz w:val="18"/>
              </w:rPr>
            </w:pPr>
          </w:p>
          <w:p w14:paraId="6A1DAF0C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0FD144F7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9907C1">
              <w:rPr>
                <w:rFonts w:ascii="Merriweather" w:hAnsi="Merriweather"/>
                <w:sz w:val="18"/>
              </w:rPr>
              <w:t>Brook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G.L. 1976.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The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Shakespeare</w:t>
            </w:r>
            <w:r w:rsidRPr="009907C1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Deutsch</w:t>
            </w:r>
            <w:proofErr w:type="spellEnd"/>
          </w:p>
          <w:p w14:paraId="6A4F76E5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05910DC1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Crystal, David. 2004.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The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Stories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i/>
                <w:sz w:val="18"/>
              </w:rPr>
              <w:t>of</w:t>
            </w:r>
            <w:proofErr w:type="spellEnd"/>
            <w:r w:rsidRPr="009907C1">
              <w:rPr>
                <w:rFonts w:ascii="Merriweather" w:hAnsi="Merriweather"/>
                <w:i/>
                <w:sz w:val="18"/>
              </w:rPr>
              <w:t xml:space="preserve"> English</w:t>
            </w:r>
            <w:r w:rsidRPr="009907C1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Penguin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</w:t>
            </w:r>
          </w:p>
          <w:p w14:paraId="28C9616F" w14:textId="77777777" w:rsidR="00300F62" w:rsidRPr="009907C1" w:rsidRDefault="00300F62" w:rsidP="00300F62">
            <w:pPr>
              <w:pStyle w:val="ListParagraph"/>
              <w:rPr>
                <w:rFonts w:ascii="Merriweather" w:hAnsi="Merriweather"/>
                <w:sz w:val="18"/>
              </w:rPr>
            </w:pPr>
          </w:p>
          <w:p w14:paraId="50AB9B44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62706587" w14:textId="77777777" w:rsidR="00300F62" w:rsidRPr="009907C1" w:rsidRDefault="00300F62" w:rsidP="00300F62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  <w:lang w:val="en-GB"/>
              </w:rPr>
              <w:t xml:space="preserve">Crystal, David and Crystal, Ben. 2002. </w:t>
            </w:r>
            <w:r w:rsidRPr="009907C1">
              <w:rPr>
                <w:rFonts w:ascii="Merriweather" w:hAnsi="Merriweather"/>
                <w:i/>
                <w:sz w:val="18"/>
                <w:lang w:val="en-GB"/>
              </w:rPr>
              <w:t>Shakespeare’s Words</w:t>
            </w:r>
            <w:r w:rsidRPr="009907C1">
              <w:rPr>
                <w:rFonts w:ascii="Merriweather" w:hAnsi="Merriweather"/>
                <w:sz w:val="18"/>
                <w:lang w:val="en-GB"/>
              </w:rPr>
              <w:t xml:space="preserve">. London: Penguin. </w:t>
            </w:r>
          </w:p>
          <w:p w14:paraId="0CF3E67B" w14:textId="77777777" w:rsidR="00FC2198" w:rsidRPr="009907C1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907C1" w:rsidRPr="009907C1" w14:paraId="39E53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996B3C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57AF137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Crystal, David. 2005.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Pronouncing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Shakespeare. Cambridge. Cambridge University Press.</w:t>
            </w:r>
          </w:p>
          <w:p w14:paraId="6884BFB7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47BBCF88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9907C1">
              <w:rPr>
                <w:rFonts w:ascii="Merriweather" w:hAnsi="Merriweather"/>
                <w:sz w:val="18"/>
              </w:rPr>
              <w:t>Kermode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Frank. 2002.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Shakespeare’s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Language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London: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Penguin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>.</w:t>
            </w:r>
          </w:p>
          <w:p w14:paraId="0B157E82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52A2FC7E" w14:textId="77777777" w:rsidR="00300F62" w:rsidRPr="009907C1" w:rsidRDefault="00300F62" w:rsidP="00300F62">
            <w:pPr>
              <w:pStyle w:val="ListParagraph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  <w:proofErr w:type="spellStart"/>
            <w:r w:rsidRPr="009907C1">
              <w:rPr>
                <w:rFonts w:ascii="Merriweather" w:hAnsi="Merriweather"/>
                <w:sz w:val="18"/>
              </w:rPr>
              <w:lastRenderedPageBreak/>
              <w:t>Rodenburg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Patsy.2002.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Speaking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Shakespeare. London.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Methuen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>.</w:t>
            </w:r>
          </w:p>
          <w:p w14:paraId="51BD619D" w14:textId="77777777" w:rsidR="00300F62" w:rsidRPr="009907C1" w:rsidRDefault="00300F62" w:rsidP="00300F62">
            <w:pPr>
              <w:pStyle w:val="ListParagraph"/>
              <w:suppressAutoHyphens/>
              <w:contextualSpacing w:val="0"/>
              <w:jc w:val="both"/>
              <w:rPr>
                <w:rFonts w:ascii="Merriweather" w:hAnsi="Merriweather"/>
                <w:sz w:val="18"/>
              </w:rPr>
            </w:pPr>
          </w:p>
          <w:p w14:paraId="695696D4" w14:textId="77777777" w:rsidR="00FC2198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hAnsi="Merriweather"/>
                <w:sz w:val="18"/>
              </w:rPr>
              <w:t xml:space="preserve">Wells, Stanley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and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Orlin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, Lena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Cowen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 xml:space="preserve">. 2003. Shakespeare. An Oxford </w:t>
            </w:r>
            <w:proofErr w:type="spellStart"/>
            <w:r w:rsidRPr="009907C1">
              <w:rPr>
                <w:rFonts w:ascii="Merriweather" w:hAnsi="Merriweather"/>
                <w:sz w:val="18"/>
              </w:rPr>
              <w:t>Guide</w:t>
            </w:r>
            <w:proofErr w:type="spellEnd"/>
            <w:r w:rsidRPr="009907C1">
              <w:rPr>
                <w:rFonts w:ascii="Merriweather" w:hAnsi="Merriweather"/>
                <w:sz w:val="18"/>
              </w:rPr>
              <w:t>. Oxford: Oxford University Press.</w:t>
            </w:r>
          </w:p>
        </w:tc>
      </w:tr>
      <w:tr w:rsidR="009907C1" w:rsidRPr="009907C1" w14:paraId="36813DE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AA0007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9CFDDE9" w14:textId="77777777" w:rsidR="00FC2198" w:rsidRPr="009907C1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907C1" w:rsidRPr="009907C1" w14:paraId="56C8FD8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7300C40" w14:textId="77777777" w:rsidR="00B71A57" w:rsidRPr="009907C1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952C479" w14:textId="77777777" w:rsidR="00B71A57" w:rsidRPr="009907C1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7482BE6" w14:textId="77777777" w:rsidR="00B71A57" w:rsidRPr="009907C1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907C1" w:rsidRPr="009907C1" w14:paraId="02DD42A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B22DBA" w14:textId="77777777" w:rsidR="00B71A57" w:rsidRPr="009907C1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991400B" w14:textId="77777777" w:rsidR="00B71A57" w:rsidRPr="009907C1" w:rsidRDefault="00E95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452A90F" w14:textId="77777777" w:rsidR="00B71A57" w:rsidRPr="009907C1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22C6DBB" w14:textId="77777777" w:rsidR="00B71A57" w:rsidRPr="009907C1" w:rsidRDefault="00E95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D7A6B23" w14:textId="77777777" w:rsidR="00B71A57" w:rsidRPr="009907C1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C6CED23" w14:textId="77777777" w:rsidR="00B71A57" w:rsidRPr="009907C1" w:rsidRDefault="00E95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9D2463C" w14:textId="77777777" w:rsidR="00B71A57" w:rsidRPr="009907C1" w:rsidRDefault="00E95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907C1" w:rsidRPr="009907C1" w14:paraId="540D0AD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D52550E" w14:textId="77777777" w:rsidR="00B71A57" w:rsidRPr="009907C1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A96053B" w14:textId="77777777" w:rsidR="00B71A57" w:rsidRPr="009907C1" w:rsidRDefault="00E95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8537EAD" w14:textId="77777777" w:rsidR="00B71A57" w:rsidRPr="009907C1" w:rsidRDefault="00E95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2" w:rsidRPr="009907C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62F8F4F" w14:textId="77777777" w:rsidR="00B71A57" w:rsidRPr="009907C1" w:rsidRDefault="00E95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999A916" w14:textId="77777777" w:rsidR="00B71A57" w:rsidRPr="009907C1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6F86D3D" w14:textId="77777777" w:rsidR="00B71A57" w:rsidRPr="009907C1" w:rsidRDefault="00E955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3837223" w14:textId="77777777" w:rsidR="00B71A57" w:rsidRPr="009907C1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4BE6C4C" w14:textId="77777777" w:rsidR="00B71A57" w:rsidRPr="009907C1" w:rsidRDefault="00E955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84D99AA" w14:textId="77777777" w:rsidR="00B71A57" w:rsidRPr="009907C1" w:rsidRDefault="00E955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07C1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9907C1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9907C1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907C1" w:rsidRPr="009907C1" w14:paraId="599A15D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65AC28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E8A2A09" w14:textId="77777777" w:rsidR="00300F62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 xml:space="preserve">Kao završna ocjena uzima se prosječna ocjena dvaju kolokvija.  </w:t>
            </w:r>
          </w:p>
          <w:p w14:paraId="557B7B40" w14:textId="77777777" w:rsidR="00300F62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7D343A3C" w14:textId="77777777" w:rsidR="00300F62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Ukoliko student/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 xml:space="preserve"> ne položi jedan od dva kolokvija, izlazi na završni ispit. </w:t>
            </w:r>
          </w:p>
          <w:p w14:paraId="57AB16E4" w14:textId="30C62834" w:rsidR="00FC2198" w:rsidRPr="009907C1" w:rsidRDefault="00300F62" w:rsidP="00300F6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Na završni ispit može izaći i student/</w:t>
            </w:r>
            <w:proofErr w:type="spellStart"/>
            <w:r w:rsidRPr="009907C1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9907C1">
              <w:rPr>
                <w:rFonts w:ascii="Merriweather" w:hAnsi="Merriweather" w:cs="Times New Roman"/>
                <w:sz w:val="18"/>
              </w:rPr>
              <w:t xml:space="preserve"> </w:t>
            </w:r>
            <w:r w:rsidR="00B75005" w:rsidRPr="009907C1">
              <w:rPr>
                <w:rFonts w:ascii="Merriweather" w:hAnsi="Merriweather" w:cs="Times New Roman"/>
                <w:sz w:val="18"/>
              </w:rPr>
              <w:t>koji</w:t>
            </w:r>
            <w:r w:rsidRPr="009907C1">
              <w:rPr>
                <w:rFonts w:ascii="Merriweather" w:hAnsi="Merriweather" w:cs="Times New Roman"/>
                <w:sz w:val="18"/>
              </w:rPr>
              <w:t xml:space="preserve"> ostvari pozitivnu ocjenu na kolokvijima, ukoliko želi postići bolji rezultat. U tom slučaju, ocjena dobivena na ispitu uzima se kao završna.</w:t>
            </w:r>
          </w:p>
        </w:tc>
      </w:tr>
      <w:tr w:rsidR="009907C1" w:rsidRPr="009907C1" w14:paraId="11DAA7C5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7450AB0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EB7C824" w14:textId="77777777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do 60 %</w:t>
            </w:r>
          </w:p>
        </w:tc>
        <w:tc>
          <w:tcPr>
            <w:tcW w:w="6061" w:type="dxa"/>
            <w:gridSpan w:val="27"/>
            <w:vAlign w:val="center"/>
          </w:tcPr>
          <w:p w14:paraId="6B8614D9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907C1" w:rsidRPr="009907C1" w14:paraId="3CCBD66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C62E971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9A2425B" w14:textId="77777777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60-70 %</w:t>
            </w:r>
          </w:p>
        </w:tc>
        <w:tc>
          <w:tcPr>
            <w:tcW w:w="6061" w:type="dxa"/>
            <w:gridSpan w:val="27"/>
            <w:vAlign w:val="center"/>
          </w:tcPr>
          <w:p w14:paraId="70D880A3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907C1" w:rsidRPr="009907C1" w14:paraId="475AA98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2ED7B3E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B9DF874" w14:textId="77777777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70-80 %</w:t>
            </w:r>
          </w:p>
        </w:tc>
        <w:tc>
          <w:tcPr>
            <w:tcW w:w="6061" w:type="dxa"/>
            <w:gridSpan w:val="27"/>
            <w:vAlign w:val="center"/>
          </w:tcPr>
          <w:p w14:paraId="16514898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907C1" w:rsidRPr="009907C1" w14:paraId="13354E9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C25EC90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F158AE" w14:textId="77777777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80-90 %</w:t>
            </w:r>
          </w:p>
        </w:tc>
        <w:tc>
          <w:tcPr>
            <w:tcW w:w="6061" w:type="dxa"/>
            <w:gridSpan w:val="27"/>
            <w:vAlign w:val="center"/>
          </w:tcPr>
          <w:p w14:paraId="26E3FB88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907C1" w:rsidRPr="009907C1" w14:paraId="0E38F5F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F151447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6B7D9AF" w14:textId="77777777" w:rsidR="00FC2198" w:rsidRPr="009907C1" w:rsidRDefault="00300F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90-100 %</w:t>
            </w:r>
          </w:p>
        </w:tc>
        <w:tc>
          <w:tcPr>
            <w:tcW w:w="6061" w:type="dxa"/>
            <w:gridSpan w:val="27"/>
            <w:vAlign w:val="center"/>
          </w:tcPr>
          <w:p w14:paraId="3626EC03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07C1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907C1" w:rsidRPr="009907C1" w14:paraId="76742F7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A4124DA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02F9F67" w14:textId="77777777" w:rsidR="00FC2198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E0314F2" w14:textId="77777777" w:rsidR="00FC2198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74782BA" w14:textId="77777777" w:rsidR="00FC2198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D6EC1F5" w14:textId="77777777" w:rsidR="00FC2198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D13AA2B" w14:textId="77777777" w:rsidR="00FC2198" w:rsidRPr="009907C1" w:rsidRDefault="00E9551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07C1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9907C1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907C1" w:rsidRPr="009907C1" w14:paraId="2F90134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24E3EE6" w14:textId="77777777" w:rsidR="00FF1020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ECFE6D4" w14:textId="77777777" w:rsidR="00FC2198" w:rsidRPr="009907C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07C1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8D734B9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30E71A7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907C1">
              <w:rPr>
                <w:rFonts w:ascii="Merriweather" w:hAnsi="Merriweather" w:cs="Times New Roman"/>
              </w:rPr>
              <w:t xml:space="preserve"> </w:t>
            </w: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C2AE258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43A192C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3E4603C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B4CC0ED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907C1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907C1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A9229D9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45C5D4C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67402ED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BA12187" w14:textId="77777777" w:rsidR="00FC2198" w:rsidRPr="009907C1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9907C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U kolegiju se koristi Merlin, sustav za e-učenje, pa su studentima/cama potrebni AAI računi. </w:t>
            </w:r>
            <w:r w:rsidRPr="009907C1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5417A51" w14:textId="77777777" w:rsidR="00794496" w:rsidRPr="009907C1" w:rsidRDefault="00794496">
      <w:pPr>
        <w:rPr>
          <w:rFonts w:ascii="Georgia" w:hAnsi="Georgia" w:cs="Times New Roman"/>
          <w:sz w:val="24"/>
        </w:rPr>
      </w:pPr>
    </w:p>
    <w:sectPr w:rsidR="00794496" w:rsidRPr="009907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D98E" w14:textId="77777777" w:rsidR="00E9551F" w:rsidRDefault="00E9551F" w:rsidP="009947BA">
      <w:pPr>
        <w:spacing w:before="0" w:after="0"/>
      </w:pPr>
      <w:r>
        <w:separator/>
      </w:r>
    </w:p>
  </w:endnote>
  <w:endnote w:type="continuationSeparator" w:id="0">
    <w:p w14:paraId="4F66894B" w14:textId="77777777" w:rsidR="00E9551F" w:rsidRDefault="00E955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2957" w14:textId="77777777" w:rsidR="00E9551F" w:rsidRDefault="00E9551F" w:rsidP="009947BA">
      <w:pPr>
        <w:spacing w:before="0" w:after="0"/>
      </w:pPr>
      <w:r>
        <w:separator/>
      </w:r>
    </w:p>
  </w:footnote>
  <w:footnote w:type="continuationSeparator" w:id="0">
    <w:p w14:paraId="462CA3E4" w14:textId="77777777" w:rsidR="00E9551F" w:rsidRDefault="00E9551F" w:rsidP="009947BA">
      <w:pPr>
        <w:spacing w:before="0" w:after="0"/>
      </w:pPr>
      <w:r>
        <w:continuationSeparator/>
      </w:r>
    </w:p>
  </w:footnote>
  <w:footnote w:id="1">
    <w:p w14:paraId="78C1A29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61AD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0B6B1" wp14:editId="301D8D4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01B5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F91892A" wp14:editId="7D47EC3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70B6B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3301B5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F91892A" wp14:editId="7D47EC3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86EEED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2CE2C90" w14:textId="77777777" w:rsidR="0079745E" w:rsidRDefault="0079745E" w:rsidP="0079745E">
    <w:pPr>
      <w:pStyle w:val="Header"/>
    </w:pPr>
  </w:p>
  <w:p w14:paraId="7A90647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869"/>
    <w:multiLevelType w:val="hybridMultilevel"/>
    <w:tmpl w:val="90269580"/>
    <w:lvl w:ilvl="0" w:tplc="62E08B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2816"/>
    <w:rsid w:val="00052C57"/>
    <w:rsid w:val="000C0578"/>
    <w:rsid w:val="0010332B"/>
    <w:rsid w:val="00103B45"/>
    <w:rsid w:val="001045A2"/>
    <w:rsid w:val="001133F7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00F62"/>
    <w:rsid w:val="00310F9A"/>
    <w:rsid w:val="00326091"/>
    <w:rsid w:val="003511E0"/>
    <w:rsid w:val="00357643"/>
    <w:rsid w:val="00371634"/>
    <w:rsid w:val="00386E9C"/>
    <w:rsid w:val="00393964"/>
    <w:rsid w:val="003F11B6"/>
    <w:rsid w:val="003F17B8"/>
    <w:rsid w:val="0044594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6E23"/>
    <w:rsid w:val="005514C3"/>
    <w:rsid w:val="005A0779"/>
    <w:rsid w:val="005E0136"/>
    <w:rsid w:val="005E1668"/>
    <w:rsid w:val="005E5F80"/>
    <w:rsid w:val="005F6E0B"/>
    <w:rsid w:val="0062328F"/>
    <w:rsid w:val="00684BBC"/>
    <w:rsid w:val="00685ADE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3A65"/>
    <w:rsid w:val="00865776"/>
    <w:rsid w:val="00874D5D"/>
    <w:rsid w:val="00891C60"/>
    <w:rsid w:val="008942F0"/>
    <w:rsid w:val="008D45DB"/>
    <w:rsid w:val="0090214F"/>
    <w:rsid w:val="009163E6"/>
    <w:rsid w:val="0092737A"/>
    <w:rsid w:val="009760E8"/>
    <w:rsid w:val="009907C1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C638B"/>
    <w:rsid w:val="00AD23FB"/>
    <w:rsid w:val="00B41C72"/>
    <w:rsid w:val="00B71A57"/>
    <w:rsid w:val="00B7307A"/>
    <w:rsid w:val="00B75005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17B7"/>
    <w:rsid w:val="00D944DF"/>
    <w:rsid w:val="00DA5066"/>
    <w:rsid w:val="00DD110C"/>
    <w:rsid w:val="00DE6D53"/>
    <w:rsid w:val="00E063BE"/>
    <w:rsid w:val="00E06E39"/>
    <w:rsid w:val="00E07D73"/>
    <w:rsid w:val="00E17D18"/>
    <w:rsid w:val="00E30E67"/>
    <w:rsid w:val="00E9551F"/>
    <w:rsid w:val="00EB5A72"/>
    <w:rsid w:val="00F02A8F"/>
    <w:rsid w:val="00F22855"/>
    <w:rsid w:val="00F513E0"/>
    <w:rsid w:val="00F566DA"/>
    <w:rsid w:val="00F82834"/>
    <w:rsid w:val="00F84F5E"/>
    <w:rsid w:val="00FB257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A0A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300F62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7E73-127F-45A8-BFEC-0316CC5D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cp:lastPrinted>2021-02-12T11:27:00Z</cp:lastPrinted>
  <dcterms:created xsi:type="dcterms:W3CDTF">2022-09-25T14:39:00Z</dcterms:created>
  <dcterms:modified xsi:type="dcterms:W3CDTF">2022-09-25T15:49:00Z</dcterms:modified>
</cp:coreProperties>
</file>